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39E8" w14:textId="77777777" w:rsidR="00013C4B" w:rsidRPr="0059135A" w:rsidRDefault="001D61FD" w:rsidP="0059135A">
      <w:pPr>
        <w:pStyle w:val="Title"/>
      </w:pPr>
      <w:r w:rsidRPr="001F651A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1FF987A1" wp14:editId="42D4E782">
            <wp:simplePos x="0" y="0"/>
            <wp:positionH relativeFrom="margin">
              <wp:posOffset>-914400</wp:posOffset>
            </wp:positionH>
            <wp:positionV relativeFrom="margin">
              <wp:posOffset>-457200</wp:posOffset>
            </wp:positionV>
            <wp:extent cx="3200400" cy="2002790"/>
            <wp:effectExtent l="0" t="0" r="0" b="3810"/>
            <wp:wrapSquare wrapText="bothSides"/>
            <wp:docPr id="1" name="Picture 1" descr="Macintosh HD:Users:lizzburnard:Desktop:OTR council:communications:logos:winners:Screen Shot 2015-10-11 at 10.1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zzburnard:Desktop:OTR council:communications:logos:winners:Screen Shot 2015-10-11 at 10.16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2CA8" wp14:editId="40381F58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3314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7459D" w14:textId="77777777" w:rsidR="001D61FD" w:rsidRPr="008C15B1" w:rsidRDefault="001D61FD" w:rsidP="001D61FD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8C15B1">
                              <w:rPr>
                                <w:sz w:val="22"/>
                              </w:rPr>
                              <w:t>Over-the-Rhine Community Council</w:t>
                            </w:r>
                          </w:p>
                          <w:p w14:paraId="4BD67F49" w14:textId="77777777" w:rsidR="001D61FD" w:rsidRDefault="001D61FD" w:rsidP="001D61F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C15B1">
                              <w:rPr>
                                <w:b/>
                                <w:sz w:val="22"/>
                              </w:rPr>
                              <w:t>Board of Trustees - Monthly Meeting</w:t>
                            </w:r>
                          </w:p>
                          <w:p w14:paraId="7EDDF8E5" w14:textId="77777777" w:rsidR="001D61FD" w:rsidRPr="008C15B1" w:rsidRDefault="001D61FD" w:rsidP="001D61F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Art Academy</w:t>
                            </w:r>
                            <w:r w:rsidR="00DD5603">
                              <w:rPr>
                                <w:b/>
                                <w:sz w:val="22"/>
                              </w:rPr>
                              <w:t xml:space="preserve"> of </w:t>
                            </w:r>
                            <w:r w:rsidR="00DD5603">
                              <w:rPr>
                                <w:b/>
                                <w:sz w:val="22"/>
                              </w:rPr>
                              <w:t>Cincinnati</w:t>
                            </w:r>
                          </w:p>
                          <w:sdt>
                            <w:sdtPr>
                              <w:alias w:val="Date"/>
                              <w:tag w:val="Date"/>
                              <w:id w:val="-1919931334"/>
                              <w:placeholder>
                                <w:docPart w:val="1D16B71F2AD6334A822F1A6770FA6319"/>
                              </w:placeholder>
                              <w:date w:fullDate="2016-01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A2602E" w14:textId="77777777" w:rsidR="001D61FD" w:rsidRPr="004E3B56" w:rsidRDefault="001D61FD" w:rsidP="001D61FD">
                                <w:pPr>
                                  <w:pStyle w:val="DateandTime"/>
                                  <w:jc w:val="center"/>
                                </w:pPr>
                                <w:r>
                                  <w:t>January 11, 2016</w:t>
                                </w:r>
                              </w:p>
                            </w:sdtContent>
                          </w:sdt>
                          <w:p w14:paraId="04508946" w14:textId="77777777" w:rsidR="001D61FD" w:rsidRDefault="001D61FD" w:rsidP="001D61FD">
                            <w:pPr>
                              <w:pStyle w:val="DateandTime"/>
                              <w:jc w:val="center"/>
                            </w:pPr>
                            <w:r>
                              <w:t>6:00-7:30pm</w:t>
                            </w:r>
                          </w:p>
                          <w:p w14:paraId="20AEFDA0" w14:textId="77777777" w:rsidR="001D61FD" w:rsidRDefault="001D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54pt;width:26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doM0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" filled="f" stroked="f">
                <v:textbox>
                  <w:txbxContent>
                    <w:p w14:paraId="4417459D" w14:textId="77777777" w:rsidR="001D61FD" w:rsidRPr="008C15B1" w:rsidRDefault="001D61FD" w:rsidP="001D61FD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8C15B1">
                        <w:rPr>
                          <w:sz w:val="22"/>
                        </w:rPr>
                        <w:t>Over-the-Rhine Community Council</w:t>
                      </w:r>
                    </w:p>
                    <w:p w14:paraId="4BD67F49" w14:textId="77777777" w:rsidR="001D61FD" w:rsidRDefault="001D61FD" w:rsidP="001D61F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C15B1">
                        <w:rPr>
                          <w:b/>
                          <w:sz w:val="22"/>
                        </w:rPr>
                        <w:t>Board of Trustees - Monthly Meeting</w:t>
                      </w:r>
                    </w:p>
                    <w:p w14:paraId="7EDDF8E5" w14:textId="77777777" w:rsidR="001D61FD" w:rsidRPr="008C15B1" w:rsidRDefault="001D61FD" w:rsidP="001D61F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Art Academy</w:t>
                      </w:r>
                      <w:r w:rsidR="00DD5603">
                        <w:rPr>
                          <w:b/>
                          <w:sz w:val="22"/>
                        </w:rPr>
                        <w:t xml:space="preserve"> of </w:t>
                      </w:r>
                      <w:r w:rsidR="00DD5603">
                        <w:rPr>
                          <w:b/>
                          <w:sz w:val="22"/>
                        </w:rPr>
                        <w:t>Cincinnati</w:t>
                      </w:r>
                    </w:p>
                    <w:sdt>
                      <w:sdtPr>
                        <w:alias w:val="Date"/>
                        <w:tag w:val="Date"/>
                        <w:id w:val="-1919931334"/>
                        <w:placeholder>
                          <w:docPart w:val="1D16B71F2AD6334A822F1A6770FA6319"/>
                        </w:placeholder>
                        <w:date w:fullDate="2016-01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A2602E" w14:textId="77777777" w:rsidR="001D61FD" w:rsidRPr="004E3B56" w:rsidRDefault="001D61FD" w:rsidP="001D61FD">
                          <w:pPr>
                            <w:pStyle w:val="DateandTime"/>
                            <w:jc w:val="center"/>
                          </w:pPr>
                          <w:r>
                            <w:t>January 11, 2016</w:t>
                          </w:r>
                        </w:p>
                      </w:sdtContent>
                    </w:sdt>
                    <w:p w14:paraId="04508946" w14:textId="77777777" w:rsidR="001D61FD" w:rsidRDefault="001D61FD" w:rsidP="001D61FD">
                      <w:pPr>
                        <w:pStyle w:val="DateandTime"/>
                        <w:jc w:val="center"/>
                      </w:pPr>
                      <w:r>
                        <w:t>6:00-7:30pm</w:t>
                      </w:r>
                    </w:p>
                    <w:p w14:paraId="20AEFDA0" w14:textId="77777777" w:rsidR="001D61FD" w:rsidRDefault="001D61FD"/>
                  </w:txbxContent>
                </v:textbox>
                <w10:wrap type="square"/>
              </v:shape>
            </w:pict>
          </mc:Fallback>
        </mc:AlternateContent>
      </w:r>
      <w:r w:rsidR="00013C4B" w:rsidRPr="0059135A">
        <w:t>AGENDA</w:t>
      </w:r>
    </w:p>
    <w:p w14:paraId="158366E7" w14:textId="77777777" w:rsidR="00013C4B" w:rsidRDefault="00013C4B" w:rsidP="00600607">
      <w:pPr>
        <w:pStyle w:val="DateandTime"/>
      </w:pP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14:paraId="383D9D4B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6D0F7BCA" w14:textId="77777777" w:rsidR="005806C7" w:rsidRPr="004E3B56" w:rsidRDefault="00106152" w:rsidP="0059135A">
            <w:pPr>
              <w:pStyle w:val="Heading1"/>
            </w:pPr>
            <w:r>
              <w:t>B</w:t>
            </w:r>
            <w:r w:rsidR="00653F28">
              <w:t>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14:paraId="060CE65A" w14:textId="77777777" w:rsidR="00653F28" w:rsidRPr="004E3B56" w:rsidRDefault="00653F28" w:rsidP="00106152"/>
        </w:tc>
        <w:tc>
          <w:tcPr>
            <w:tcW w:w="1195" w:type="dxa"/>
            <w:shd w:val="clear" w:color="auto" w:fill="auto"/>
          </w:tcPr>
          <w:p w14:paraId="37EDC8D0" w14:textId="77777777" w:rsidR="00653F28" w:rsidRPr="004E3B56" w:rsidRDefault="00653F28" w:rsidP="0059135A"/>
        </w:tc>
      </w:tr>
      <w:tr w:rsidR="004B2BD7" w:rsidRPr="004E3B56" w14:paraId="52BE7074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2EC815E5" w14:textId="77777777"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14:paraId="4CFCCF40" w14:textId="77777777"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14:paraId="19A7BB05" w14:textId="77777777" w:rsidR="00653F28" w:rsidRPr="004E3B56" w:rsidRDefault="00653F28" w:rsidP="0059135A"/>
        </w:tc>
      </w:tr>
      <w:tr w:rsidR="004B2BD7" w:rsidRPr="004E3B56" w14:paraId="22F37B69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6EECF079" w14:textId="77777777"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14:paraId="12D24619" w14:textId="77777777"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14:paraId="27D7F58A" w14:textId="77777777"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14:paraId="692B0B31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71D24189" w14:textId="77777777" w:rsidR="00653F28" w:rsidRPr="004E3B56" w:rsidRDefault="00106152" w:rsidP="00106152">
            <w:pPr>
              <w:pStyle w:val="Heading1"/>
            </w:pPr>
            <w:r>
              <w:t>6:00</w:t>
            </w:r>
          </w:p>
        </w:tc>
        <w:tc>
          <w:tcPr>
            <w:tcW w:w="5940" w:type="dxa"/>
            <w:shd w:val="clear" w:color="auto" w:fill="auto"/>
          </w:tcPr>
          <w:p w14:paraId="2A290F2B" w14:textId="77777777" w:rsidR="00653F28" w:rsidRPr="004E3B56" w:rsidRDefault="00106152" w:rsidP="00106152">
            <w:r>
              <w:t>Welcome &amp; Opening Remarks</w:t>
            </w:r>
          </w:p>
        </w:tc>
        <w:tc>
          <w:tcPr>
            <w:tcW w:w="1195" w:type="dxa"/>
            <w:shd w:val="clear" w:color="auto" w:fill="auto"/>
          </w:tcPr>
          <w:p w14:paraId="0437BBC4" w14:textId="77777777" w:rsidR="00653F28" w:rsidRPr="004E3B56" w:rsidRDefault="00106152" w:rsidP="00106152">
            <w:r>
              <w:t>Ryan</w:t>
            </w:r>
          </w:p>
        </w:tc>
      </w:tr>
      <w:tr w:rsidR="004B2BD7" w:rsidRPr="004E3B56" w14:paraId="075C0D13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33595176" w14:textId="77777777" w:rsidR="00653F28" w:rsidRPr="004E3B56" w:rsidRDefault="00106152" w:rsidP="00106152">
            <w:pPr>
              <w:pStyle w:val="Heading1"/>
            </w:pPr>
            <w:r>
              <w:t>6:10</w:t>
            </w:r>
          </w:p>
        </w:tc>
        <w:tc>
          <w:tcPr>
            <w:tcW w:w="5940" w:type="dxa"/>
            <w:shd w:val="clear" w:color="auto" w:fill="auto"/>
          </w:tcPr>
          <w:p w14:paraId="0496DC9C" w14:textId="77777777" w:rsidR="00653F28" w:rsidRDefault="00106152" w:rsidP="00106152">
            <w:r>
              <w:t>Presentations</w:t>
            </w:r>
            <w:bookmarkStart w:id="0" w:name="_GoBack"/>
            <w:bookmarkEnd w:id="0"/>
          </w:p>
          <w:p w14:paraId="2A99FDC0" w14:textId="77777777" w:rsidR="0098696D" w:rsidRDefault="0098696D" w:rsidP="0098696D">
            <w:pPr>
              <w:pStyle w:val="ListParagraph"/>
              <w:numPr>
                <w:ilvl w:val="0"/>
                <w:numId w:val="22"/>
              </w:numPr>
            </w:pPr>
            <w:r>
              <w:t>OTRCH:  Development Project Presentation</w:t>
            </w:r>
          </w:p>
          <w:p w14:paraId="70A8879D" w14:textId="77777777" w:rsidR="0098696D" w:rsidRDefault="0098696D" w:rsidP="0098696D">
            <w:pPr>
              <w:pStyle w:val="ListParagraph"/>
              <w:numPr>
                <w:ilvl w:val="0"/>
                <w:numId w:val="22"/>
              </w:numPr>
            </w:pPr>
            <w:r>
              <w:t>Cornerstone:  Development Project Presentation</w:t>
            </w:r>
          </w:p>
          <w:p w14:paraId="0C677C36" w14:textId="77777777" w:rsidR="0052437A" w:rsidRDefault="0052437A" w:rsidP="0052437A">
            <w:pPr>
              <w:pStyle w:val="ListParagraph"/>
              <w:numPr>
                <w:ilvl w:val="0"/>
                <w:numId w:val="22"/>
              </w:numPr>
            </w:pPr>
            <w:r>
              <w:t xml:space="preserve">Development at </w:t>
            </w:r>
            <w:r w:rsidRPr="0052437A">
              <w:t>Liberty Corner at Elm/Liberty</w:t>
            </w:r>
          </w:p>
          <w:p w14:paraId="7914E5ED" w14:textId="77777777" w:rsidR="003602F2" w:rsidRPr="004E3B56" w:rsidRDefault="003602F2" w:rsidP="0052437A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Streitmann</w:t>
            </w:r>
            <w:proofErr w:type="spellEnd"/>
            <w:r>
              <w:t xml:space="preserve"> Building Development – Grandin Properties</w:t>
            </w:r>
          </w:p>
        </w:tc>
        <w:tc>
          <w:tcPr>
            <w:tcW w:w="1195" w:type="dxa"/>
            <w:shd w:val="clear" w:color="auto" w:fill="auto"/>
          </w:tcPr>
          <w:p w14:paraId="31C5ABC9" w14:textId="77777777" w:rsidR="00653F28" w:rsidRPr="004E3B56" w:rsidRDefault="00653F28" w:rsidP="00106152"/>
        </w:tc>
      </w:tr>
      <w:tr w:rsidR="004B2BD7" w:rsidRPr="004E3B56" w14:paraId="342056C4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716E3737" w14:textId="77777777" w:rsidR="00653F28" w:rsidRPr="004E3B56" w:rsidRDefault="0098696D" w:rsidP="00106152">
            <w:pPr>
              <w:pStyle w:val="Heading1"/>
            </w:pPr>
            <w:r>
              <w:t>6</w:t>
            </w:r>
            <w:r w:rsidR="003602F2">
              <w:t>:40</w:t>
            </w:r>
          </w:p>
        </w:tc>
        <w:tc>
          <w:tcPr>
            <w:tcW w:w="5940" w:type="dxa"/>
            <w:shd w:val="clear" w:color="auto" w:fill="auto"/>
          </w:tcPr>
          <w:p w14:paraId="2C49245B" w14:textId="77777777" w:rsidR="00653F28" w:rsidRDefault="00106152" w:rsidP="00427323">
            <w:r>
              <w:t>Secretary Report (Minutes, Action Items)</w:t>
            </w:r>
          </w:p>
          <w:p w14:paraId="0D0475C7" w14:textId="77777777" w:rsidR="008C15B1" w:rsidRPr="004E3B56" w:rsidRDefault="008C15B1" w:rsidP="0098696D"/>
        </w:tc>
        <w:tc>
          <w:tcPr>
            <w:tcW w:w="1195" w:type="dxa"/>
            <w:shd w:val="clear" w:color="auto" w:fill="auto"/>
          </w:tcPr>
          <w:p w14:paraId="7F27080A" w14:textId="77777777" w:rsidR="00653F28" w:rsidRDefault="00106152" w:rsidP="00106152">
            <w:r>
              <w:t>Joan</w:t>
            </w:r>
          </w:p>
          <w:p w14:paraId="176C630B" w14:textId="77777777" w:rsidR="008C15B1" w:rsidRPr="004E3B56" w:rsidRDefault="008C15B1" w:rsidP="00106152"/>
        </w:tc>
      </w:tr>
      <w:tr w:rsidR="004B2BD7" w:rsidRPr="004E3B56" w14:paraId="072B452B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57AD78C4" w14:textId="77777777" w:rsidR="00653F28" w:rsidRPr="004E3B56" w:rsidRDefault="00106152" w:rsidP="00106152">
            <w:pPr>
              <w:pStyle w:val="Heading1"/>
            </w:pPr>
            <w:r>
              <w:t>6:</w:t>
            </w:r>
            <w:r w:rsidR="003602F2">
              <w:t>45</w:t>
            </w:r>
          </w:p>
        </w:tc>
        <w:tc>
          <w:tcPr>
            <w:tcW w:w="5940" w:type="dxa"/>
            <w:shd w:val="clear" w:color="auto" w:fill="auto"/>
          </w:tcPr>
          <w:p w14:paraId="34FECFB2" w14:textId="77777777" w:rsidR="00653F28" w:rsidRDefault="00106152" w:rsidP="00106152">
            <w:r>
              <w:t>Treasurer Report</w:t>
            </w:r>
          </w:p>
          <w:p w14:paraId="2E72A6FF" w14:textId="77777777" w:rsidR="00106152" w:rsidRPr="004E3B56" w:rsidRDefault="00106152" w:rsidP="00106152">
            <w:pPr>
              <w:pStyle w:val="ListParagraph"/>
              <w:numPr>
                <w:ilvl w:val="0"/>
                <w:numId w:val="20"/>
              </w:numPr>
            </w:pPr>
            <w:r>
              <w:t>NSP</w:t>
            </w:r>
            <w:r w:rsidR="0098696D">
              <w:t xml:space="preserve"> (Mark)</w:t>
            </w:r>
          </w:p>
        </w:tc>
        <w:tc>
          <w:tcPr>
            <w:tcW w:w="1195" w:type="dxa"/>
            <w:shd w:val="clear" w:color="auto" w:fill="auto"/>
          </w:tcPr>
          <w:p w14:paraId="7F7D5B7A" w14:textId="77777777" w:rsidR="00653F28" w:rsidRPr="004E3B56" w:rsidRDefault="00106152" w:rsidP="00106152">
            <w:r>
              <w:t>Matt</w:t>
            </w:r>
          </w:p>
        </w:tc>
      </w:tr>
      <w:tr w:rsidR="004B2BD7" w:rsidRPr="004E3B56" w14:paraId="1CBA144E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22094130" w14:textId="77777777" w:rsidR="00653F28" w:rsidRPr="004E3B56" w:rsidRDefault="00106152" w:rsidP="00106152">
            <w:pPr>
              <w:pStyle w:val="Heading1"/>
            </w:pPr>
            <w:r>
              <w:t>6:</w:t>
            </w:r>
            <w:r w:rsidR="003602F2">
              <w:t>50</w:t>
            </w:r>
          </w:p>
        </w:tc>
        <w:tc>
          <w:tcPr>
            <w:tcW w:w="5940" w:type="dxa"/>
            <w:shd w:val="clear" w:color="auto" w:fill="auto"/>
          </w:tcPr>
          <w:p w14:paraId="58169B9D" w14:textId="77777777" w:rsidR="00653F28" w:rsidRDefault="00106152" w:rsidP="00106152">
            <w:r>
              <w:t>Vice President</w:t>
            </w:r>
          </w:p>
          <w:p w14:paraId="765CB351" w14:textId="77777777" w:rsidR="00106152" w:rsidRPr="004E3B56" w:rsidRDefault="00106152" w:rsidP="00106152">
            <w:pPr>
              <w:pStyle w:val="ListParagraph"/>
              <w:numPr>
                <w:ilvl w:val="0"/>
                <w:numId w:val="17"/>
              </w:numPr>
            </w:pPr>
            <w:r>
              <w:t>Liquor permits &amp; updates</w:t>
            </w:r>
          </w:p>
        </w:tc>
        <w:tc>
          <w:tcPr>
            <w:tcW w:w="1195" w:type="dxa"/>
            <w:shd w:val="clear" w:color="auto" w:fill="auto"/>
          </w:tcPr>
          <w:p w14:paraId="5D583019" w14:textId="77777777" w:rsidR="00653F28" w:rsidRDefault="00106152" w:rsidP="00106152">
            <w:r>
              <w:t>Seth</w:t>
            </w:r>
          </w:p>
          <w:p w14:paraId="1B3A0AB9" w14:textId="77777777" w:rsidR="00106152" w:rsidRPr="004E3B56" w:rsidRDefault="00106152" w:rsidP="00106152"/>
        </w:tc>
      </w:tr>
      <w:tr w:rsidR="004B2BD7" w:rsidRPr="004E3B56" w14:paraId="4DADA678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29A9B78C" w14:textId="77777777" w:rsidR="00653F28" w:rsidRPr="004E3B56" w:rsidRDefault="00106152" w:rsidP="00106152">
            <w:pPr>
              <w:pStyle w:val="Heading1"/>
            </w:pPr>
            <w:r>
              <w:t>6:</w:t>
            </w:r>
            <w:r w:rsidR="003602F2">
              <w:t>55</w:t>
            </w:r>
          </w:p>
        </w:tc>
        <w:tc>
          <w:tcPr>
            <w:tcW w:w="5940" w:type="dxa"/>
            <w:shd w:val="clear" w:color="auto" w:fill="auto"/>
          </w:tcPr>
          <w:p w14:paraId="6EF34D13" w14:textId="77777777" w:rsidR="00653F28" w:rsidRDefault="00106152" w:rsidP="00106152">
            <w:r>
              <w:t>President Report</w:t>
            </w:r>
          </w:p>
          <w:p w14:paraId="06E0BC3B" w14:textId="77777777" w:rsidR="0098696D" w:rsidRDefault="0098696D" w:rsidP="00106152">
            <w:pPr>
              <w:pStyle w:val="ListParagraph"/>
              <w:numPr>
                <w:ilvl w:val="0"/>
                <w:numId w:val="17"/>
              </w:numPr>
            </w:pPr>
            <w:r>
              <w:t>OTR Parking Plan</w:t>
            </w:r>
          </w:p>
          <w:p w14:paraId="76A1CD51" w14:textId="77777777" w:rsidR="00106152" w:rsidRDefault="00DC1E12" w:rsidP="00106152">
            <w:pPr>
              <w:pStyle w:val="ListParagraph"/>
              <w:numPr>
                <w:ilvl w:val="0"/>
                <w:numId w:val="17"/>
              </w:numPr>
            </w:pPr>
            <w:r>
              <w:t>Update on Jordan Market</w:t>
            </w:r>
          </w:p>
          <w:p w14:paraId="384E8ADF" w14:textId="77777777" w:rsidR="00106152" w:rsidRPr="004E3B56" w:rsidRDefault="00DC1E12" w:rsidP="00DC1E12">
            <w:pPr>
              <w:pStyle w:val="ListParagraph"/>
              <w:numPr>
                <w:ilvl w:val="0"/>
                <w:numId w:val="17"/>
              </w:numPr>
            </w:pPr>
            <w:r>
              <w:t>Open Board Position</w:t>
            </w:r>
          </w:p>
        </w:tc>
        <w:tc>
          <w:tcPr>
            <w:tcW w:w="1195" w:type="dxa"/>
            <w:shd w:val="clear" w:color="auto" w:fill="auto"/>
          </w:tcPr>
          <w:p w14:paraId="38325CF6" w14:textId="77777777" w:rsidR="00653F28" w:rsidRDefault="00106152" w:rsidP="00106152">
            <w:r>
              <w:t>Ryan</w:t>
            </w:r>
          </w:p>
          <w:p w14:paraId="7F251BEF" w14:textId="77777777" w:rsidR="00106152" w:rsidRPr="004E3B56" w:rsidRDefault="00106152" w:rsidP="00106152"/>
        </w:tc>
      </w:tr>
      <w:tr w:rsidR="004B2BD7" w:rsidRPr="004E3B56" w14:paraId="3CF6305D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19D8332C" w14:textId="77777777" w:rsidR="00D94FEE" w:rsidRDefault="00106152" w:rsidP="00106152">
            <w:pPr>
              <w:pStyle w:val="Heading1"/>
            </w:pPr>
            <w:r>
              <w:t>7:</w:t>
            </w:r>
            <w:r w:rsidR="003602F2">
              <w:t>10</w:t>
            </w:r>
          </w:p>
        </w:tc>
        <w:tc>
          <w:tcPr>
            <w:tcW w:w="5940" w:type="dxa"/>
            <w:shd w:val="clear" w:color="auto" w:fill="auto"/>
          </w:tcPr>
          <w:p w14:paraId="162FCFD7" w14:textId="77777777" w:rsidR="00D94FEE" w:rsidRDefault="00106152" w:rsidP="00106152">
            <w:r>
              <w:t>Work Plan Update</w:t>
            </w:r>
            <w:r w:rsidR="003602F2">
              <w:t>s by Report – High level recap</w:t>
            </w:r>
          </w:p>
          <w:p w14:paraId="43452F11" w14:textId="77777777" w:rsidR="00106152" w:rsidRDefault="00106152" w:rsidP="00106152">
            <w:pPr>
              <w:pStyle w:val="ListParagraph"/>
              <w:numPr>
                <w:ilvl w:val="0"/>
                <w:numId w:val="19"/>
              </w:numPr>
            </w:pPr>
            <w:r w:rsidRPr="00106152">
              <w:t xml:space="preserve">Employment </w:t>
            </w:r>
          </w:p>
          <w:p w14:paraId="502B6F59" w14:textId="77777777" w:rsidR="00106152" w:rsidRDefault="00106152" w:rsidP="00106152">
            <w:pPr>
              <w:pStyle w:val="ListParagraph"/>
              <w:numPr>
                <w:ilvl w:val="0"/>
                <w:numId w:val="19"/>
              </w:numPr>
            </w:pPr>
            <w:r w:rsidRPr="00106152">
              <w:t xml:space="preserve">Schools </w:t>
            </w:r>
          </w:p>
          <w:p w14:paraId="2D5B90CF" w14:textId="77777777" w:rsidR="00106152" w:rsidRDefault="00106152" w:rsidP="00106152">
            <w:pPr>
              <w:pStyle w:val="ListParagraph"/>
              <w:numPr>
                <w:ilvl w:val="0"/>
                <w:numId w:val="19"/>
              </w:numPr>
            </w:pPr>
            <w:r w:rsidRPr="00106152">
              <w:t>Safety &amp; Blight</w:t>
            </w:r>
          </w:p>
          <w:p w14:paraId="2CCF291F" w14:textId="77777777" w:rsidR="00106152" w:rsidRPr="004E3B56" w:rsidRDefault="00106152" w:rsidP="00106152">
            <w:pPr>
              <w:pStyle w:val="ListParagraph"/>
              <w:numPr>
                <w:ilvl w:val="0"/>
                <w:numId w:val="19"/>
              </w:numPr>
            </w:pPr>
            <w:r w:rsidRPr="00106152">
              <w:t>Balanced Development</w:t>
            </w:r>
          </w:p>
        </w:tc>
        <w:tc>
          <w:tcPr>
            <w:tcW w:w="1195" w:type="dxa"/>
            <w:shd w:val="clear" w:color="auto" w:fill="auto"/>
          </w:tcPr>
          <w:p w14:paraId="22694E86" w14:textId="77777777" w:rsidR="00D94FEE" w:rsidRPr="004E3B56" w:rsidRDefault="00106152" w:rsidP="00106152">
            <w:r>
              <w:t>Co-Chairs</w:t>
            </w:r>
          </w:p>
        </w:tc>
      </w:tr>
      <w:tr w:rsidR="0072369C" w:rsidRPr="004E3B56" w14:paraId="4F117405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4BAA36C7" w14:textId="77777777" w:rsidR="0072369C" w:rsidRPr="004E3B56" w:rsidRDefault="00106152" w:rsidP="00106152">
            <w:pPr>
              <w:pStyle w:val="Heading1"/>
            </w:pPr>
            <w:r>
              <w:t>7:25</w:t>
            </w:r>
          </w:p>
        </w:tc>
        <w:sdt>
          <w:sdtPr>
            <w:id w:val="1631407978"/>
            <w:placeholder>
              <w:docPart w:val="488ED5B7708F445383712F06183FD51E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14:paraId="5C0445B6" w14:textId="77777777" w:rsidR="0072369C" w:rsidRPr="004E3B56" w:rsidRDefault="00427323" w:rsidP="00427323">
                <w:r w:rsidRPr="004E3B56">
                  <w:t>Announcements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14:paraId="2AF333A8" w14:textId="77777777" w:rsidR="0072369C" w:rsidRPr="004E3B56" w:rsidRDefault="00106152" w:rsidP="00106152">
            <w:r>
              <w:t>All</w:t>
            </w:r>
          </w:p>
        </w:tc>
      </w:tr>
      <w:tr w:rsidR="0072369C" w:rsidRPr="004E3B56" w14:paraId="625B9C87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6B9CC24C" w14:textId="77777777" w:rsidR="0072369C" w:rsidRPr="004E3B56" w:rsidRDefault="00106152" w:rsidP="00106152">
            <w:pPr>
              <w:pStyle w:val="Heading1"/>
            </w:pPr>
            <w:r>
              <w:t>7:30</w:t>
            </w:r>
          </w:p>
        </w:tc>
        <w:sdt>
          <w:sdtPr>
            <w:id w:val="1631408008"/>
            <w:placeholder>
              <w:docPart w:val="D0EFEA026A8E4C049DF4DE5A5C7DAB96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14:paraId="77D6DFAF" w14:textId="77777777"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14:paraId="09502301" w14:textId="77777777" w:rsidR="0072369C" w:rsidRPr="004E3B56" w:rsidRDefault="00106152" w:rsidP="00106152">
            <w:r>
              <w:t>Ryan</w:t>
            </w:r>
          </w:p>
        </w:tc>
      </w:tr>
    </w:tbl>
    <w:p w14:paraId="6F90C59A" w14:textId="77777777" w:rsidR="002F5784" w:rsidRPr="004E3B56" w:rsidRDefault="002F5784" w:rsidP="00106152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329B"/>
    <w:multiLevelType w:val="hybridMultilevel"/>
    <w:tmpl w:val="8ADED782"/>
    <w:lvl w:ilvl="0" w:tplc="EF6221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8DF"/>
    <w:multiLevelType w:val="hybridMultilevel"/>
    <w:tmpl w:val="53E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42BB6"/>
    <w:multiLevelType w:val="hybridMultilevel"/>
    <w:tmpl w:val="460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F32CA"/>
    <w:multiLevelType w:val="hybridMultilevel"/>
    <w:tmpl w:val="62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C4BE4"/>
    <w:multiLevelType w:val="hybridMultilevel"/>
    <w:tmpl w:val="567AF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51EFB"/>
    <w:multiLevelType w:val="hybridMultilevel"/>
    <w:tmpl w:val="7A3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3"/>
  </w:num>
  <w:num w:numId="18">
    <w:abstractNumId w:val="12"/>
  </w:num>
  <w:num w:numId="19">
    <w:abstractNumId w:val="18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2"/>
    <w:rsid w:val="00013C4B"/>
    <w:rsid w:val="00023487"/>
    <w:rsid w:val="00065407"/>
    <w:rsid w:val="00083483"/>
    <w:rsid w:val="000A1A54"/>
    <w:rsid w:val="00103525"/>
    <w:rsid w:val="00106152"/>
    <w:rsid w:val="001A0B89"/>
    <w:rsid w:val="001D61FD"/>
    <w:rsid w:val="002B6450"/>
    <w:rsid w:val="002C2E64"/>
    <w:rsid w:val="002C7771"/>
    <w:rsid w:val="002F5784"/>
    <w:rsid w:val="003602F2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2437A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7F72DD"/>
    <w:rsid w:val="00837801"/>
    <w:rsid w:val="008C15B1"/>
    <w:rsid w:val="00921FCF"/>
    <w:rsid w:val="0098696D"/>
    <w:rsid w:val="009E7DC8"/>
    <w:rsid w:val="00A26466"/>
    <w:rsid w:val="00B0481E"/>
    <w:rsid w:val="00BD3E0A"/>
    <w:rsid w:val="00CE240D"/>
    <w:rsid w:val="00CE2F03"/>
    <w:rsid w:val="00D0502B"/>
    <w:rsid w:val="00D1504F"/>
    <w:rsid w:val="00D94FEE"/>
    <w:rsid w:val="00DC1E12"/>
    <w:rsid w:val="00DD5603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21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esser2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D5B7708F445383712F06183F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D7D-73D1-4738-9D6A-BAD9D3654C1D}"/>
      </w:docPartPr>
      <w:docPartBody>
        <w:p w:rsidR="001477A5" w:rsidRDefault="001477A5">
          <w:pPr>
            <w:pStyle w:val="488ED5B7708F445383712F06183FD51E"/>
          </w:pPr>
          <w:r w:rsidRPr="004E3B56">
            <w:t>Announcements</w:t>
          </w:r>
        </w:p>
      </w:docPartBody>
    </w:docPart>
    <w:docPart>
      <w:docPartPr>
        <w:name w:val="D0EFEA026A8E4C049DF4DE5A5C7D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D62F-1FD6-48FF-B57A-FF977CD23B88}"/>
      </w:docPartPr>
      <w:docPartBody>
        <w:p w:rsidR="001477A5" w:rsidRDefault="001477A5">
          <w:pPr>
            <w:pStyle w:val="D0EFEA026A8E4C049DF4DE5A5C7DAB96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1D16B71F2AD6334A822F1A6770FA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C815-6C00-9A43-A9B1-C905D9F05C85}"/>
      </w:docPartPr>
      <w:docPartBody>
        <w:p w:rsidR="00E54FF7" w:rsidRDefault="00756DF7" w:rsidP="00756DF7">
          <w:pPr>
            <w:pStyle w:val="1D16B71F2AD6334A822F1A6770FA631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5"/>
    <w:rsid w:val="001477A5"/>
    <w:rsid w:val="00454444"/>
    <w:rsid w:val="00756DF7"/>
    <w:rsid w:val="00E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3C7CC497943DE915F17759634FDA0">
    <w:name w:val="D643C7CC497943DE915F17759634FDA0"/>
  </w:style>
  <w:style w:type="paragraph" w:customStyle="1" w:styleId="338D3226E1414124B0EC987FADCD0136">
    <w:name w:val="338D3226E1414124B0EC987FADCD0136"/>
  </w:style>
  <w:style w:type="paragraph" w:customStyle="1" w:styleId="6C6218C363864FDEAC1195ECEA4C7F54">
    <w:name w:val="6C6218C363864FDEAC1195ECEA4C7F54"/>
  </w:style>
  <w:style w:type="paragraph" w:customStyle="1" w:styleId="E85471A862A24B91852ED2F143AE9BAE">
    <w:name w:val="E85471A862A24B91852ED2F143AE9BAE"/>
  </w:style>
  <w:style w:type="paragraph" w:customStyle="1" w:styleId="C84CB1E7BD6E459490361F84DBC9A0FE">
    <w:name w:val="C84CB1E7BD6E459490361F84DBC9A0F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4DDF2D51DC4BA694D5ED2CA6062923">
    <w:name w:val="094DDF2D51DC4BA694D5ED2CA6062923"/>
  </w:style>
  <w:style w:type="paragraph" w:customStyle="1" w:styleId="F261A11E05C546509F94B33BEE5811FE">
    <w:name w:val="F261A11E05C546509F94B33BEE5811FE"/>
  </w:style>
  <w:style w:type="paragraph" w:customStyle="1" w:styleId="4349AB948B904FE297A02FDC66BD5F5C">
    <w:name w:val="4349AB948B904FE297A02FDC66BD5F5C"/>
  </w:style>
  <w:style w:type="paragraph" w:customStyle="1" w:styleId="5B42D0A906984605910388898823EC24">
    <w:name w:val="5B42D0A906984605910388898823EC24"/>
  </w:style>
  <w:style w:type="paragraph" w:customStyle="1" w:styleId="33626DFDD7B048DF9E8E7C94599B8A06">
    <w:name w:val="33626DFDD7B048DF9E8E7C94599B8A06"/>
  </w:style>
  <w:style w:type="paragraph" w:customStyle="1" w:styleId="84FA491107BD4E908EB6EA3692654E6D">
    <w:name w:val="84FA491107BD4E908EB6EA3692654E6D"/>
  </w:style>
  <w:style w:type="paragraph" w:customStyle="1" w:styleId="F8C85AFF0FFA4C94A78B7AD012D36569">
    <w:name w:val="F8C85AFF0FFA4C94A78B7AD012D36569"/>
  </w:style>
  <w:style w:type="paragraph" w:customStyle="1" w:styleId="B70B0E2498014B8A8D5FC9959664D23B">
    <w:name w:val="B70B0E2498014B8A8D5FC9959664D23B"/>
  </w:style>
  <w:style w:type="paragraph" w:customStyle="1" w:styleId="02AA97025CE74FDBB715A3E58F4A7B11">
    <w:name w:val="02AA97025CE74FDBB715A3E58F4A7B11"/>
  </w:style>
  <w:style w:type="paragraph" w:customStyle="1" w:styleId="D3F11B808D454DE8BC7DF1974A7DE281">
    <w:name w:val="D3F11B808D454DE8BC7DF1974A7DE281"/>
  </w:style>
  <w:style w:type="paragraph" w:customStyle="1" w:styleId="6E3E30E053504835800B58B3901CC7EA">
    <w:name w:val="6E3E30E053504835800B58B3901CC7EA"/>
  </w:style>
  <w:style w:type="paragraph" w:customStyle="1" w:styleId="F98555C7A2AB4B66854CD2269489B0AD">
    <w:name w:val="F98555C7A2AB4B66854CD2269489B0AD"/>
  </w:style>
  <w:style w:type="paragraph" w:customStyle="1" w:styleId="E7036CBC228A4E0D972A1F4E26DD257D">
    <w:name w:val="E7036CBC228A4E0D972A1F4E26DD257D"/>
  </w:style>
  <w:style w:type="paragraph" w:customStyle="1" w:styleId="B0DB2F6696BC40439051EDC0CF810385">
    <w:name w:val="B0DB2F6696BC40439051EDC0CF810385"/>
  </w:style>
  <w:style w:type="paragraph" w:customStyle="1" w:styleId="E3810900FE9C4ACFBAB02A1E6D6ED63E">
    <w:name w:val="E3810900FE9C4ACFBAB02A1E6D6ED63E"/>
  </w:style>
  <w:style w:type="paragraph" w:customStyle="1" w:styleId="9A9FB404AAD3483383825293C52F7CF4">
    <w:name w:val="9A9FB404AAD3483383825293C52F7CF4"/>
  </w:style>
  <w:style w:type="paragraph" w:customStyle="1" w:styleId="056A563A9F524A7D9E45E61066F1ACA8">
    <w:name w:val="056A563A9F524A7D9E45E61066F1ACA8"/>
  </w:style>
  <w:style w:type="paragraph" w:customStyle="1" w:styleId="639D1BC4B0E243CEA39CBA0A1C2B49C6">
    <w:name w:val="639D1BC4B0E243CEA39CBA0A1C2B49C6"/>
  </w:style>
  <w:style w:type="paragraph" w:customStyle="1" w:styleId="9A444FE459C6467F8898860100D8FCEA">
    <w:name w:val="9A444FE459C6467F8898860100D8FCEA"/>
  </w:style>
  <w:style w:type="paragraph" w:customStyle="1" w:styleId="24F4F537A34743C5A8E1024BD090776E">
    <w:name w:val="24F4F537A34743C5A8E1024BD090776E"/>
  </w:style>
  <w:style w:type="paragraph" w:customStyle="1" w:styleId="9FC34645D8804612AB609A549087F3B8">
    <w:name w:val="9FC34645D8804612AB609A549087F3B8"/>
  </w:style>
  <w:style w:type="paragraph" w:customStyle="1" w:styleId="6F9DC3EBDA6D40129C69992D3399A401">
    <w:name w:val="6F9DC3EBDA6D40129C69992D3399A401"/>
  </w:style>
  <w:style w:type="paragraph" w:customStyle="1" w:styleId="D099E85D7C194C41841DC37337CB4804">
    <w:name w:val="D099E85D7C194C41841DC37337CB4804"/>
  </w:style>
  <w:style w:type="paragraph" w:customStyle="1" w:styleId="97D2FD146AF340B59B0B454D35791B0E">
    <w:name w:val="97D2FD146AF340B59B0B454D35791B0E"/>
  </w:style>
  <w:style w:type="paragraph" w:customStyle="1" w:styleId="E868108C15C8485F81CC8D901F92435D">
    <w:name w:val="E868108C15C8485F81CC8D901F92435D"/>
  </w:style>
  <w:style w:type="paragraph" w:customStyle="1" w:styleId="C34F609EE68D49EF952C821FB2DF11BB">
    <w:name w:val="C34F609EE68D49EF952C821FB2DF11BB"/>
  </w:style>
  <w:style w:type="paragraph" w:customStyle="1" w:styleId="A2DAE70A4E02460DBA235F14854FED57">
    <w:name w:val="A2DAE70A4E02460DBA235F14854FED57"/>
  </w:style>
  <w:style w:type="paragraph" w:customStyle="1" w:styleId="1E3EF1467ADE49F1B9E2DB87FD159A6C">
    <w:name w:val="1E3EF1467ADE49F1B9E2DB87FD159A6C"/>
  </w:style>
  <w:style w:type="paragraph" w:customStyle="1" w:styleId="9073D1BCFEDC46F8B184F58CD426F15C">
    <w:name w:val="9073D1BCFEDC46F8B184F58CD426F15C"/>
  </w:style>
  <w:style w:type="paragraph" w:customStyle="1" w:styleId="A7A79E1A30CA47CDBBD79B0C8B942D7A">
    <w:name w:val="A7A79E1A30CA47CDBBD79B0C8B942D7A"/>
  </w:style>
  <w:style w:type="paragraph" w:customStyle="1" w:styleId="BE3DFE933CE64BD3A582A28DB7488AF4">
    <w:name w:val="BE3DFE933CE64BD3A582A28DB7488AF4"/>
  </w:style>
  <w:style w:type="paragraph" w:customStyle="1" w:styleId="6ACD942262194F41A9EFD04C2CD8AB39">
    <w:name w:val="6ACD942262194F41A9EFD04C2CD8AB39"/>
  </w:style>
  <w:style w:type="paragraph" w:customStyle="1" w:styleId="488ED5B7708F445383712F06183FD51E">
    <w:name w:val="488ED5B7708F445383712F06183FD51E"/>
  </w:style>
  <w:style w:type="paragraph" w:customStyle="1" w:styleId="C81A2F6C49DC40E28A377C9D7095D9D1">
    <w:name w:val="C81A2F6C49DC40E28A377C9D7095D9D1"/>
  </w:style>
  <w:style w:type="paragraph" w:customStyle="1" w:styleId="AF44F0DC78D1424CB441F048393CD28D">
    <w:name w:val="AF44F0DC78D1424CB441F048393CD28D"/>
  </w:style>
  <w:style w:type="paragraph" w:customStyle="1" w:styleId="D0EFEA026A8E4C049DF4DE5A5C7DAB96">
    <w:name w:val="D0EFEA026A8E4C049DF4DE5A5C7DAB96"/>
  </w:style>
  <w:style w:type="paragraph" w:customStyle="1" w:styleId="F5FDE56B5304412AAAEDE1C7328D8731">
    <w:name w:val="F5FDE56B5304412AAAEDE1C7328D8731"/>
  </w:style>
  <w:style w:type="paragraph" w:customStyle="1" w:styleId="1D16B71F2AD6334A822F1A6770FA6319">
    <w:name w:val="1D16B71F2AD6334A822F1A6770FA6319"/>
    <w:rsid w:val="00756DF7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3C7CC497943DE915F17759634FDA0">
    <w:name w:val="D643C7CC497943DE915F17759634FDA0"/>
  </w:style>
  <w:style w:type="paragraph" w:customStyle="1" w:styleId="338D3226E1414124B0EC987FADCD0136">
    <w:name w:val="338D3226E1414124B0EC987FADCD0136"/>
  </w:style>
  <w:style w:type="paragraph" w:customStyle="1" w:styleId="6C6218C363864FDEAC1195ECEA4C7F54">
    <w:name w:val="6C6218C363864FDEAC1195ECEA4C7F54"/>
  </w:style>
  <w:style w:type="paragraph" w:customStyle="1" w:styleId="E85471A862A24B91852ED2F143AE9BAE">
    <w:name w:val="E85471A862A24B91852ED2F143AE9BAE"/>
  </w:style>
  <w:style w:type="paragraph" w:customStyle="1" w:styleId="C84CB1E7BD6E459490361F84DBC9A0FE">
    <w:name w:val="C84CB1E7BD6E459490361F84DBC9A0F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4DDF2D51DC4BA694D5ED2CA6062923">
    <w:name w:val="094DDF2D51DC4BA694D5ED2CA6062923"/>
  </w:style>
  <w:style w:type="paragraph" w:customStyle="1" w:styleId="F261A11E05C546509F94B33BEE5811FE">
    <w:name w:val="F261A11E05C546509F94B33BEE5811FE"/>
  </w:style>
  <w:style w:type="paragraph" w:customStyle="1" w:styleId="4349AB948B904FE297A02FDC66BD5F5C">
    <w:name w:val="4349AB948B904FE297A02FDC66BD5F5C"/>
  </w:style>
  <w:style w:type="paragraph" w:customStyle="1" w:styleId="5B42D0A906984605910388898823EC24">
    <w:name w:val="5B42D0A906984605910388898823EC24"/>
  </w:style>
  <w:style w:type="paragraph" w:customStyle="1" w:styleId="33626DFDD7B048DF9E8E7C94599B8A06">
    <w:name w:val="33626DFDD7B048DF9E8E7C94599B8A06"/>
  </w:style>
  <w:style w:type="paragraph" w:customStyle="1" w:styleId="84FA491107BD4E908EB6EA3692654E6D">
    <w:name w:val="84FA491107BD4E908EB6EA3692654E6D"/>
  </w:style>
  <w:style w:type="paragraph" w:customStyle="1" w:styleId="F8C85AFF0FFA4C94A78B7AD012D36569">
    <w:name w:val="F8C85AFF0FFA4C94A78B7AD012D36569"/>
  </w:style>
  <w:style w:type="paragraph" w:customStyle="1" w:styleId="B70B0E2498014B8A8D5FC9959664D23B">
    <w:name w:val="B70B0E2498014B8A8D5FC9959664D23B"/>
  </w:style>
  <w:style w:type="paragraph" w:customStyle="1" w:styleId="02AA97025CE74FDBB715A3E58F4A7B11">
    <w:name w:val="02AA97025CE74FDBB715A3E58F4A7B11"/>
  </w:style>
  <w:style w:type="paragraph" w:customStyle="1" w:styleId="D3F11B808D454DE8BC7DF1974A7DE281">
    <w:name w:val="D3F11B808D454DE8BC7DF1974A7DE281"/>
  </w:style>
  <w:style w:type="paragraph" w:customStyle="1" w:styleId="6E3E30E053504835800B58B3901CC7EA">
    <w:name w:val="6E3E30E053504835800B58B3901CC7EA"/>
  </w:style>
  <w:style w:type="paragraph" w:customStyle="1" w:styleId="F98555C7A2AB4B66854CD2269489B0AD">
    <w:name w:val="F98555C7A2AB4B66854CD2269489B0AD"/>
  </w:style>
  <w:style w:type="paragraph" w:customStyle="1" w:styleId="E7036CBC228A4E0D972A1F4E26DD257D">
    <w:name w:val="E7036CBC228A4E0D972A1F4E26DD257D"/>
  </w:style>
  <w:style w:type="paragraph" w:customStyle="1" w:styleId="B0DB2F6696BC40439051EDC0CF810385">
    <w:name w:val="B0DB2F6696BC40439051EDC0CF810385"/>
  </w:style>
  <w:style w:type="paragraph" w:customStyle="1" w:styleId="E3810900FE9C4ACFBAB02A1E6D6ED63E">
    <w:name w:val="E3810900FE9C4ACFBAB02A1E6D6ED63E"/>
  </w:style>
  <w:style w:type="paragraph" w:customStyle="1" w:styleId="9A9FB404AAD3483383825293C52F7CF4">
    <w:name w:val="9A9FB404AAD3483383825293C52F7CF4"/>
  </w:style>
  <w:style w:type="paragraph" w:customStyle="1" w:styleId="056A563A9F524A7D9E45E61066F1ACA8">
    <w:name w:val="056A563A9F524A7D9E45E61066F1ACA8"/>
  </w:style>
  <w:style w:type="paragraph" w:customStyle="1" w:styleId="639D1BC4B0E243CEA39CBA0A1C2B49C6">
    <w:name w:val="639D1BC4B0E243CEA39CBA0A1C2B49C6"/>
  </w:style>
  <w:style w:type="paragraph" w:customStyle="1" w:styleId="9A444FE459C6467F8898860100D8FCEA">
    <w:name w:val="9A444FE459C6467F8898860100D8FCEA"/>
  </w:style>
  <w:style w:type="paragraph" w:customStyle="1" w:styleId="24F4F537A34743C5A8E1024BD090776E">
    <w:name w:val="24F4F537A34743C5A8E1024BD090776E"/>
  </w:style>
  <w:style w:type="paragraph" w:customStyle="1" w:styleId="9FC34645D8804612AB609A549087F3B8">
    <w:name w:val="9FC34645D8804612AB609A549087F3B8"/>
  </w:style>
  <w:style w:type="paragraph" w:customStyle="1" w:styleId="6F9DC3EBDA6D40129C69992D3399A401">
    <w:name w:val="6F9DC3EBDA6D40129C69992D3399A401"/>
  </w:style>
  <w:style w:type="paragraph" w:customStyle="1" w:styleId="D099E85D7C194C41841DC37337CB4804">
    <w:name w:val="D099E85D7C194C41841DC37337CB4804"/>
  </w:style>
  <w:style w:type="paragraph" w:customStyle="1" w:styleId="97D2FD146AF340B59B0B454D35791B0E">
    <w:name w:val="97D2FD146AF340B59B0B454D35791B0E"/>
  </w:style>
  <w:style w:type="paragraph" w:customStyle="1" w:styleId="E868108C15C8485F81CC8D901F92435D">
    <w:name w:val="E868108C15C8485F81CC8D901F92435D"/>
  </w:style>
  <w:style w:type="paragraph" w:customStyle="1" w:styleId="C34F609EE68D49EF952C821FB2DF11BB">
    <w:name w:val="C34F609EE68D49EF952C821FB2DF11BB"/>
  </w:style>
  <w:style w:type="paragraph" w:customStyle="1" w:styleId="A2DAE70A4E02460DBA235F14854FED57">
    <w:name w:val="A2DAE70A4E02460DBA235F14854FED57"/>
  </w:style>
  <w:style w:type="paragraph" w:customStyle="1" w:styleId="1E3EF1467ADE49F1B9E2DB87FD159A6C">
    <w:name w:val="1E3EF1467ADE49F1B9E2DB87FD159A6C"/>
  </w:style>
  <w:style w:type="paragraph" w:customStyle="1" w:styleId="9073D1BCFEDC46F8B184F58CD426F15C">
    <w:name w:val="9073D1BCFEDC46F8B184F58CD426F15C"/>
  </w:style>
  <w:style w:type="paragraph" w:customStyle="1" w:styleId="A7A79E1A30CA47CDBBD79B0C8B942D7A">
    <w:name w:val="A7A79E1A30CA47CDBBD79B0C8B942D7A"/>
  </w:style>
  <w:style w:type="paragraph" w:customStyle="1" w:styleId="BE3DFE933CE64BD3A582A28DB7488AF4">
    <w:name w:val="BE3DFE933CE64BD3A582A28DB7488AF4"/>
  </w:style>
  <w:style w:type="paragraph" w:customStyle="1" w:styleId="6ACD942262194F41A9EFD04C2CD8AB39">
    <w:name w:val="6ACD942262194F41A9EFD04C2CD8AB39"/>
  </w:style>
  <w:style w:type="paragraph" w:customStyle="1" w:styleId="488ED5B7708F445383712F06183FD51E">
    <w:name w:val="488ED5B7708F445383712F06183FD51E"/>
  </w:style>
  <w:style w:type="paragraph" w:customStyle="1" w:styleId="C81A2F6C49DC40E28A377C9D7095D9D1">
    <w:name w:val="C81A2F6C49DC40E28A377C9D7095D9D1"/>
  </w:style>
  <w:style w:type="paragraph" w:customStyle="1" w:styleId="AF44F0DC78D1424CB441F048393CD28D">
    <w:name w:val="AF44F0DC78D1424CB441F048393CD28D"/>
  </w:style>
  <w:style w:type="paragraph" w:customStyle="1" w:styleId="D0EFEA026A8E4C049DF4DE5A5C7DAB96">
    <w:name w:val="D0EFEA026A8E4C049DF4DE5A5C7DAB96"/>
  </w:style>
  <w:style w:type="paragraph" w:customStyle="1" w:styleId="F5FDE56B5304412AAAEDE1C7328D8731">
    <w:name w:val="F5FDE56B5304412AAAEDE1C7328D8731"/>
  </w:style>
  <w:style w:type="paragraph" w:customStyle="1" w:styleId="1D16B71F2AD6334A822F1A6770FA6319">
    <w:name w:val="1D16B71F2AD6334A822F1A6770FA6319"/>
    <w:rsid w:val="00756DF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\Users\rmesser2\AppData\Roaming\Microsoft\Templates\ptaagenda.dotx</Template>
  <TotalTime>3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>Johnson &amp; Johnson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Messer, Ryan [OMPUS]</dc:creator>
  <cp:lastModifiedBy>Lizz Burnard</cp:lastModifiedBy>
  <cp:revision>3</cp:revision>
  <cp:lastPrinted>2005-07-13T22:35:00Z</cp:lastPrinted>
  <dcterms:created xsi:type="dcterms:W3CDTF">2016-01-09T03:42:00Z</dcterms:created>
  <dcterms:modified xsi:type="dcterms:W3CDTF">2016-01-22T21:22:00Z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